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64" w:rsidRDefault="00261A64" w:rsidP="00261A64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9AA0C38" wp14:editId="1BA3ACC4">
            <wp:extent cx="2733675" cy="1190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64" w:rsidRDefault="00261A64" w:rsidP="00261A6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61A64" w:rsidRDefault="00261A64" w:rsidP="00261A64">
      <w:pPr>
        <w:ind w:left="4956" w:firstLine="708"/>
        <w:jc w:val="center"/>
        <w:rPr>
          <w:rFonts w:ascii="Arial" w:eastAsia="Times New Roman" w:hAnsi="Arial" w:cs="Arial"/>
          <w:sz w:val="20"/>
          <w:szCs w:val="20"/>
        </w:rPr>
      </w:pPr>
    </w:p>
    <w:p w:rsidR="00261A64" w:rsidRDefault="00261A64" w:rsidP="00261A64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61A64" w:rsidRDefault="00261A64" w:rsidP="00261A64">
      <w:pPr>
        <w:tabs>
          <w:tab w:val="left" w:pos="1134"/>
        </w:tabs>
        <w:spacing w:after="0"/>
        <w:ind w:right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WSZYSTKICH  </w:t>
      </w:r>
    </w:p>
    <w:p w:rsidR="00261A64" w:rsidRDefault="00261A64" w:rsidP="00261A64">
      <w:pPr>
        <w:tabs>
          <w:tab w:val="left" w:pos="1134"/>
        </w:tabs>
        <w:spacing w:after="0"/>
        <w:ind w:right="141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POSTĘPOWANIE 6/ZO/2025</w:t>
      </w:r>
    </w:p>
    <w:p w:rsidR="00261A64" w:rsidRDefault="00261A64" w:rsidP="00261A64">
      <w:pPr>
        <w:tabs>
          <w:tab w:val="left" w:pos="1134"/>
        </w:tabs>
        <w:spacing w:after="0"/>
        <w:ind w:right="141"/>
        <w:jc w:val="both"/>
        <w:rPr>
          <w:rFonts w:ascii="Arial" w:hAnsi="Arial" w:cs="Arial"/>
          <w:b/>
          <w:sz w:val="24"/>
          <w:szCs w:val="24"/>
        </w:rPr>
      </w:pPr>
    </w:p>
    <w:p w:rsidR="00261A64" w:rsidRDefault="00261A64" w:rsidP="00261A64">
      <w:pPr>
        <w:tabs>
          <w:tab w:val="left" w:pos="1134"/>
        </w:tabs>
        <w:spacing w:after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Giżycko, 14.04.2025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261A64" w:rsidRDefault="00261A64" w:rsidP="00261A64">
      <w:pPr>
        <w:tabs>
          <w:tab w:val="left" w:pos="1134"/>
        </w:tabs>
        <w:spacing w:after="0"/>
        <w:ind w:right="141"/>
        <w:jc w:val="both"/>
        <w:rPr>
          <w:rFonts w:ascii="Arial" w:hAnsi="Arial" w:cs="Arial"/>
          <w:b/>
          <w:sz w:val="24"/>
          <w:szCs w:val="24"/>
        </w:rPr>
      </w:pPr>
    </w:p>
    <w:p w:rsidR="00261A64" w:rsidRDefault="00261A64" w:rsidP="00261A64">
      <w:pPr>
        <w:tabs>
          <w:tab w:val="left" w:pos="1134"/>
        </w:tabs>
        <w:spacing w:after="0"/>
        <w:ind w:right="141"/>
        <w:jc w:val="both"/>
        <w:rPr>
          <w:rFonts w:ascii="Arial" w:hAnsi="Arial" w:cs="Arial"/>
          <w:b/>
          <w:sz w:val="24"/>
          <w:szCs w:val="24"/>
        </w:rPr>
      </w:pPr>
    </w:p>
    <w:p w:rsidR="00261A64" w:rsidRDefault="00261A64" w:rsidP="00261A64">
      <w:pPr>
        <w:ind w:right="141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t>Dotyczy:</w:t>
      </w:r>
      <w:r>
        <w:rPr>
          <w:rFonts w:ascii="Arial" w:hAnsi="Arial" w:cs="Arial"/>
          <w:sz w:val="18"/>
          <w:szCs w:val="20"/>
        </w:rPr>
        <w:t xml:space="preserve">  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postępowania o udziel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enie zamówienia publicznego na Usługę mineralizacji pasów przeciwpożarowych na terenach wojskowych w miejscowościach: Gołdap, Szeroki Bór Piski, Brożówka gm</w:t>
      </w:r>
      <w:r w:rsidR="00EF2FD7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. K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ruklanki</w:t>
      </w:r>
    </w:p>
    <w:p w:rsidR="00261A64" w:rsidRDefault="00261A64" w:rsidP="00261A64">
      <w:pPr>
        <w:ind w:right="141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</w:pPr>
    </w:p>
    <w:p w:rsidR="00261A64" w:rsidRDefault="00261A64" w:rsidP="00261A64">
      <w:pPr>
        <w:spacing w:after="16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WYJAŚNIENIE TREŚCI ZAPROSZENIA</w:t>
      </w:r>
    </w:p>
    <w:p w:rsidR="00261A64" w:rsidRDefault="00261A64" w:rsidP="00261A64">
      <w:pPr>
        <w:spacing w:after="16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</w:p>
    <w:p w:rsidR="00261A64" w:rsidRDefault="00261A64" w:rsidP="00261A64">
      <w:pPr>
        <w:tabs>
          <w:tab w:val="left" w:pos="3240"/>
        </w:tabs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Zamawiający,  24.  Wojskowy  Oddział  Gospodarczy  odpowiada  na  pytanie złożone w  ramach  postępowania  o  udzielenie  zamówienia  publicznego  na</w:t>
      </w:r>
      <w:r>
        <w:rPr>
          <w:rFonts w:ascii="Arial" w:hAnsi="Arial" w:cs="Arial"/>
          <w:sz w:val="24"/>
          <w:szCs w:val="24"/>
        </w:rPr>
        <w:t xml:space="preserve"> Usługę mineralizacji pasów przeciwpożarowych</w:t>
      </w:r>
      <w:r w:rsidR="00EF2FD7">
        <w:rPr>
          <w:rFonts w:ascii="Arial" w:hAnsi="Arial" w:cs="Arial"/>
          <w:sz w:val="24"/>
          <w:szCs w:val="24"/>
        </w:rPr>
        <w:t xml:space="preserve"> na terenach wojskowych w miejscowościach: Gołdap, Szeroki Bór Piski, Brożówka  gm. Kruklanki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F2FD7">
        <w:rPr>
          <w:rFonts w:ascii="Arial" w:hAnsi="Arial" w:cs="Arial"/>
          <w:sz w:val="24"/>
          <w:szCs w:val="24"/>
        </w:rPr>
        <w:t>(nr post. 6</w:t>
      </w:r>
      <w:r>
        <w:rPr>
          <w:rFonts w:ascii="Arial" w:hAnsi="Arial" w:cs="Arial"/>
          <w:sz w:val="24"/>
          <w:szCs w:val="24"/>
        </w:rPr>
        <w:t>/ZO/2025</w:t>
      </w:r>
      <w:r>
        <w:rPr>
          <w:rFonts w:ascii="Arial" w:hAnsi="Arial" w:cs="Arial"/>
          <w:sz w:val="24"/>
          <w:szCs w:val="24"/>
        </w:rPr>
        <w:t>).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61A64" w:rsidRDefault="00261A64" w:rsidP="00261A64">
      <w:pPr>
        <w:tabs>
          <w:tab w:val="left" w:pos="324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1A64" w:rsidRDefault="00261A64" w:rsidP="00261A64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  <w:u w:val="thick"/>
        </w:rPr>
      </w:pPr>
      <w:bookmarkStart w:id="0" w:name="_Hlk158968370"/>
      <w:r>
        <w:rPr>
          <w:rFonts w:ascii="Arial" w:hAnsi="Arial" w:cs="Arial"/>
          <w:b/>
          <w:sz w:val="24"/>
          <w:szCs w:val="24"/>
          <w:u w:val="thick"/>
        </w:rPr>
        <w:t>Pytanie Wykonawcy:</w:t>
      </w:r>
      <w:r>
        <w:rPr>
          <w:rFonts w:ascii="Arial" w:hAnsi="Arial" w:cs="Arial"/>
          <w:sz w:val="24"/>
          <w:szCs w:val="24"/>
          <w:u w:val="thick"/>
        </w:rPr>
        <w:t xml:space="preserve"> </w:t>
      </w:r>
    </w:p>
    <w:bookmarkEnd w:id="0"/>
    <w:p w:rsidR="00261A64" w:rsidRDefault="00261A64" w:rsidP="00261A64">
      <w:pPr>
        <w:tabs>
          <w:tab w:val="left" w:pos="142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61A64" w:rsidRDefault="00261A64" w:rsidP="00261A64">
      <w:pPr>
        <w:tabs>
          <w:tab w:val="left" w:pos="142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</w:t>
      </w:r>
      <w:r w:rsidR="00EF2FD7">
        <w:rPr>
          <w:rFonts w:ascii="Arial" w:hAnsi="Arial" w:cs="Arial"/>
          <w:sz w:val="24"/>
          <w:szCs w:val="24"/>
        </w:rPr>
        <w:t xml:space="preserve"> można dokonać lustracji terenu na części Gołdap Botkuny</w:t>
      </w:r>
      <w:r>
        <w:rPr>
          <w:rFonts w:ascii="Arial" w:hAnsi="Arial" w:cs="Arial"/>
          <w:sz w:val="24"/>
          <w:szCs w:val="24"/>
        </w:rPr>
        <w:t>?</w:t>
      </w:r>
    </w:p>
    <w:p w:rsidR="00261A64" w:rsidRDefault="00261A64" w:rsidP="00261A64">
      <w:pPr>
        <w:tabs>
          <w:tab w:val="left" w:pos="142"/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61A64" w:rsidRDefault="00261A64" w:rsidP="00261A64">
      <w:pPr>
        <w:tabs>
          <w:tab w:val="left" w:pos="142"/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Odpowiedź Zamawiającego:</w:t>
      </w:r>
    </w:p>
    <w:p w:rsidR="00261A64" w:rsidRDefault="00261A64" w:rsidP="00261A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Zamawiający </w:t>
      </w:r>
      <w:r>
        <w:rPr>
          <w:rFonts w:ascii="Arial" w:hAnsi="Arial" w:cs="Arial"/>
          <w:b/>
          <w:color w:val="000000"/>
          <w:sz w:val="24"/>
          <w:szCs w:val="24"/>
        </w:rPr>
        <w:t>nie</w:t>
      </w:r>
      <w:r w:rsidR="00EF2FD7">
        <w:rPr>
          <w:rFonts w:ascii="Arial" w:hAnsi="Arial" w:cs="Arial"/>
          <w:b/>
          <w:color w:val="000000"/>
          <w:sz w:val="24"/>
          <w:szCs w:val="24"/>
        </w:rPr>
        <w:t xml:space="preserve"> przewiduje wizji</w:t>
      </w:r>
      <w:r w:rsidR="00413E71">
        <w:rPr>
          <w:rFonts w:ascii="Arial" w:hAnsi="Arial" w:cs="Arial"/>
          <w:b/>
          <w:color w:val="000000"/>
          <w:sz w:val="24"/>
          <w:szCs w:val="24"/>
        </w:rPr>
        <w:t xml:space="preserve"> lokalnej</w:t>
      </w:r>
      <w:r w:rsidR="00EF2FD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61A64" w:rsidRDefault="00261A64" w:rsidP="00261A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1A64" w:rsidRDefault="00261A64" w:rsidP="00261A6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61A64" w:rsidRDefault="00261A64" w:rsidP="00261A64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  <w:u w:val="thick"/>
        </w:rPr>
      </w:pPr>
      <w:bookmarkStart w:id="1" w:name="_Hlk158977939"/>
      <w:r>
        <w:rPr>
          <w:rFonts w:ascii="Arial" w:hAnsi="Arial" w:cs="Arial"/>
          <w:b/>
          <w:sz w:val="24"/>
          <w:szCs w:val="24"/>
          <w:u w:val="thick"/>
        </w:rPr>
        <w:t>Pytanie Wykonawcy:</w:t>
      </w:r>
      <w:r>
        <w:rPr>
          <w:rFonts w:ascii="Arial" w:hAnsi="Arial" w:cs="Arial"/>
          <w:sz w:val="24"/>
          <w:szCs w:val="24"/>
          <w:u w:val="thick"/>
        </w:rPr>
        <w:t xml:space="preserve"> </w:t>
      </w:r>
    </w:p>
    <w:p w:rsidR="00261A64" w:rsidRDefault="00261A64" w:rsidP="00261A64">
      <w:pPr>
        <w:spacing w:after="0"/>
        <w:jc w:val="both"/>
        <w:rPr>
          <w:rFonts w:ascii="Arial" w:hAnsi="Arial" w:cs="Arial"/>
          <w:sz w:val="24"/>
          <w:szCs w:val="24"/>
          <w:u w:val="thick"/>
        </w:rPr>
      </w:pPr>
    </w:p>
    <w:p w:rsidR="00261A64" w:rsidRDefault="00EF2FD7" w:rsidP="00261A6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prace mają polegać najpierw na przeoraniu pasa, a następnie talerzowaniu tej orki?</w:t>
      </w:r>
      <w:r w:rsidR="00261A64">
        <w:rPr>
          <w:rFonts w:ascii="Arial" w:hAnsi="Arial" w:cs="Arial"/>
          <w:sz w:val="24"/>
          <w:szCs w:val="24"/>
        </w:rPr>
        <w:t xml:space="preserve"> </w:t>
      </w:r>
    </w:p>
    <w:p w:rsidR="00261A64" w:rsidRDefault="00261A64" w:rsidP="00261A64">
      <w:pPr>
        <w:ind w:left="420"/>
        <w:rPr>
          <w:rFonts w:ascii="Arial" w:hAnsi="Arial" w:cs="Arial"/>
          <w:color w:val="000000"/>
          <w:sz w:val="24"/>
          <w:szCs w:val="24"/>
        </w:rPr>
      </w:pPr>
    </w:p>
    <w:p w:rsidR="00261A64" w:rsidRDefault="00261A64" w:rsidP="00261A64">
      <w:pPr>
        <w:ind w:left="420"/>
        <w:rPr>
          <w:rFonts w:ascii="Arial" w:hAnsi="Arial" w:cs="Arial"/>
          <w:color w:val="000000"/>
          <w:sz w:val="24"/>
          <w:szCs w:val="24"/>
        </w:rPr>
      </w:pPr>
    </w:p>
    <w:p w:rsidR="00261A64" w:rsidRDefault="00261A64" w:rsidP="00261A64">
      <w:pPr>
        <w:ind w:left="420"/>
        <w:rPr>
          <w:rFonts w:ascii="Arial" w:hAnsi="Arial" w:cs="Arial"/>
          <w:color w:val="000000"/>
          <w:sz w:val="24"/>
          <w:szCs w:val="24"/>
        </w:rPr>
      </w:pPr>
    </w:p>
    <w:p w:rsidR="00261A64" w:rsidRDefault="00261A64" w:rsidP="00261A64">
      <w:pPr>
        <w:ind w:left="420"/>
        <w:rPr>
          <w:rFonts w:ascii="Arial" w:hAnsi="Arial" w:cs="Arial"/>
          <w:color w:val="000000"/>
          <w:sz w:val="24"/>
          <w:szCs w:val="24"/>
        </w:rPr>
      </w:pPr>
    </w:p>
    <w:p w:rsidR="00261A64" w:rsidRDefault="00261A64" w:rsidP="00261A64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Odpowiedź Zamawiającego:</w:t>
      </w:r>
    </w:p>
    <w:p w:rsidR="00261A64" w:rsidRDefault="00413E71" w:rsidP="00261A6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Czynności związane z usługą w zakresie mineralizacji pasów przeciwpożarowych należy wykonać zgodnie z zakresem robót opisanych </w:t>
      </w:r>
      <w:r w:rsidR="00EF2FD7">
        <w:rPr>
          <w:rFonts w:ascii="Arial" w:eastAsia="Times New Roman" w:hAnsi="Arial" w:cs="Arial"/>
          <w:bCs/>
          <w:sz w:val="24"/>
          <w:szCs w:val="24"/>
          <w:lang w:eastAsia="pl-PL"/>
        </w:rPr>
        <w:t>w załączniku nr 6 do Zaproszenia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F2FD7">
        <w:rPr>
          <w:rFonts w:ascii="Arial" w:eastAsia="Times New Roman" w:hAnsi="Arial" w:cs="Arial"/>
          <w:bCs/>
          <w:sz w:val="24"/>
          <w:szCs w:val="24"/>
          <w:lang w:eastAsia="pl-PL"/>
        </w:rPr>
        <w:t>- „ Opis przedmiotu zamówienia”</w:t>
      </w:r>
      <w:r w:rsidR="00261A6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261A64" w:rsidRDefault="00261A64" w:rsidP="00261A64">
      <w:pPr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End w:id="1"/>
    </w:p>
    <w:p w:rsidR="00261A64" w:rsidRDefault="00261A64" w:rsidP="00261A64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61A64" w:rsidRDefault="00261A64" w:rsidP="00261A64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udzielonymi wyjaśnieniami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pozostawia termin składania</w:t>
      </w:r>
      <w:r w:rsidR="00413E7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ofert bez zmian, tj. do dnia 17.04.2025 r. godz. 9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:00.</w:t>
      </w:r>
      <w:r w:rsidR="00413E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Otwarcie ofert nastąpi 17.04.2025 r. o godz. 9:10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261A64" w:rsidRDefault="00261A64" w:rsidP="00261A64">
      <w:pPr>
        <w:widowControl w:val="0"/>
        <w:autoSpaceDE w:val="0"/>
        <w:autoSpaceDN w:val="0"/>
        <w:adjustRightInd w:val="0"/>
        <w:spacing w:after="0" w:line="360" w:lineRule="auto"/>
        <w:ind w:right="84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61A64" w:rsidRDefault="00261A64" w:rsidP="00261A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282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</w:pPr>
    </w:p>
    <w:p w:rsidR="00261A64" w:rsidRDefault="00261A64" w:rsidP="00261A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61A64" w:rsidRDefault="00261A64" w:rsidP="00261A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61A64" w:rsidRDefault="00261A64" w:rsidP="00261A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61A64" w:rsidRDefault="00261A64" w:rsidP="00261A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61A64" w:rsidRPr="00D17A0D" w:rsidRDefault="00261A64" w:rsidP="00261A6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61A64" w:rsidRDefault="00261A64" w:rsidP="00261A64">
      <w:pPr>
        <w:spacing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50C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13E7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</w:t>
      </w:r>
      <w:r w:rsidRPr="00650C68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261A64" w:rsidRPr="002A7822" w:rsidRDefault="00261A64" w:rsidP="00261A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F31E21">
        <w:rPr>
          <w:rFonts w:ascii="Arial" w:eastAsia="Times New Roman" w:hAnsi="Arial" w:cs="Arial"/>
          <w:b/>
          <w:sz w:val="24"/>
          <w:szCs w:val="24"/>
          <w:lang w:eastAsia="pl-PL"/>
        </w:rPr>
        <w:t>/-/</w:t>
      </w:r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</w:t>
      </w:r>
      <w:r w:rsidRPr="00650C6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łk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Jakub TOKARZ</w:t>
      </w:r>
    </w:p>
    <w:p w:rsidR="00261A64" w:rsidRDefault="00261A64" w:rsidP="00261A64">
      <w:pPr>
        <w:tabs>
          <w:tab w:val="left" w:pos="6096"/>
        </w:tabs>
        <w:jc w:val="center"/>
        <w:rPr>
          <w:rFonts w:ascii="Arial" w:hAnsi="Arial" w:cs="Arial"/>
          <w:b/>
          <w:sz w:val="24"/>
          <w:szCs w:val="24"/>
        </w:rPr>
      </w:pPr>
    </w:p>
    <w:p w:rsidR="00FD3733" w:rsidRDefault="00FD3733"/>
    <w:sectPr w:rsidR="00FD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76" w:rsidRDefault="006E5076" w:rsidP="00261A64">
      <w:pPr>
        <w:spacing w:after="0" w:line="240" w:lineRule="auto"/>
      </w:pPr>
      <w:r>
        <w:separator/>
      </w:r>
    </w:p>
  </w:endnote>
  <w:endnote w:type="continuationSeparator" w:id="0">
    <w:p w:rsidR="006E5076" w:rsidRDefault="006E5076" w:rsidP="0026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76" w:rsidRDefault="006E5076" w:rsidP="00261A64">
      <w:pPr>
        <w:spacing w:after="0" w:line="240" w:lineRule="auto"/>
      </w:pPr>
      <w:r>
        <w:separator/>
      </w:r>
    </w:p>
  </w:footnote>
  <w:footnote w:type="continuationSeparator" w:id="0">
    <w:p w:rsidR="006E5076" w:rsidRDefault="006E5076" w:rsidP="0026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171074E5"/>
    <w:multiLevelType w:val="hybridMultilevel"/>
    <w:tmpl w:val="96CA2CA4"/>
    <w:lvl w:ilvl="0" w:tplc="21565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4"/>
    <w:rsid w:val="00261A64"/>
    <w:rsid w:val="00413E71"/>
    <w:rsid w:val="006E5076"/>
    <w:rsid w:val="00EF2FD7"/>
    <w:rsid w:val="00F31E21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244C1"/>
  <w15:chartTrackingRefBased/>
  <w15:docId w15:val="{E12AB52C-9449-42AE-A303-FBF777A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A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A64"/>
  </w:style>
  <w:style w:type="paragraph" w:styleId="Stopka">
    <w:name w:val="footer"/>
    <w:basedOn w:val="Normalny"/>
    <w:link w:val="StopkaZnak"/>
    <w:uiPriority w:val="99"/>
    <w:unhideWhenUsed/>
    <w:rsid w:val="0026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A64"/>
  </w:style>
  <w:style w:type="paragraph" w:styleId="Tekstdymka">
    <w:name w:val="Balloon Text"/>
    <w:basedOn w:val="Normalny"/>
    <w:link w:val="TekstdymkaZnak"/>
    <w:uiPriority w:val="99"/>
    <w:semiHidden/>
    <w:unhideWhenUsed/>
    <w:rsid w:val="0041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E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AB7BE23-9C47-4320-A813-7256C98929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Agnieszka</dc:creator>
  <cp:keywords/>
  <dc:description/>
  <cp:lastModifiedBy>Gil Agnieszka</cp:lastModifiedBy>
  <cp:revision>1</cp:revision>
  <cp:lastPrinted>2025-04-14T07:51:00Z</cp:lastPrinted>
  <dcterms:created xsi:type="dcterms:W3CDTF">2025-04-14T07:17:00Z</dcterms:created>
  <dcterms:modified xsi:type="dcterms:W3CDTF">2025-04-14T09:16:00Z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becdea81-356c-47ac-9615-7e140ff01f76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OEecGSOeG3mH42zg5tEjSP5fHKjG6TRv</vt:lpwstr>
  </property>
</Properties>
</file>