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B2E" w:rsidRDefault="008C6B2E" w:rsidP="008C6B2E">
      <w:pPr>
        <w:rPr>
          <w:u w:val="single"/>
        </w:rPr>
      </w:pPr>
      <w:r>
        <w:rPr>
          <w:u w:val="single"/>
        </w:rPr>
        <w:t xml:space="preserve">Link do mapy interaktywnej </w:t>
      </w:r>
    </w:p>
    <w:p w:rsidR="008C6B2E" w:rsidRPr="008C6B2E" w:rsidRDefault="008C6B2E" w:rsidP="008C6B2E">
      <w:hyperlink r:id="rId4" w:history="1">
        <w:r w:rsidRPr="008C6B2E">
          <w:rPr>
            <w:rStyle w:val="Hipercze"/>
          </w:rPr>
          <w:t>https://www.google.com/maps/d/viewer?mid=1maHzgWxA0rlhr-CMils2YRf3qMUSX6Q&amp;ll=</w:t>
        </w:r>
        <w:bookmarkStart w:id="0" w:name="_GoBack"/>
        <w:bookmarkEnd w:id="0"/>
        <w:r w:rsidRPr="008C6B2E">
          <w:rPr>
            <w:rStyle w:val="Hipercze"/>
          </w:rPr>
          <w:t>53.17084903816019%2C22.05897950000001&amp;z=13</w:t>
        </w:r>
      </w:hyperlink>
      <w:r w:rsidRPr="008C6B2E">
        <w:t xml:space="preserve">  </w:t>
      </w:r>
    </w:p>
    <w:p w:rsidR="008C6B2E" w:rsidRDefault="008C6B2E"/>
    <w:p w:rsidR="008C6B2E" w:rsidRDefault="008C6B2E"/>
    <w:sectPr w:rsidR="008C6B2E" w:rsidSect="008C6B2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B2E"/>
    <w:rsid w:val="008C6B2E"/>
    <w:rsid w:val="009C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5E35B2-685D-478E-B332-39D8821F7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C6B2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C6B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3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com/maps/d/viewer?mid=1maHzgWxA0rlhr-CMils2YRf3qMUSX6Q&amp;ll=53.17084903816019%2C22.05897950000001&amp;z=1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Bąkowski</dc:creator>
  <cp:keywords/>
  <dc:description/>
  <cp:lastModifiedBy>Tomasz Bąkowski</cp:lastModifiedBy>
  <cp:revision>1</cp:revision>
  <dcterms:created xsi:type="dcterms:W3CDTF">2025-04-24T12:17:00Z</dcterms:created>
  <dcterms:modified xsi:type="dcterms:W3CDTF">2025-04-24T12:19:00Z</dcterms:modified>
</cp:coreProperties>
</file>